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5998" w14:textId="5CFD0A72" w:rsidR="001F5162" w:rsidRDefault="0093668F" w:rsidP="001F5162">
      <w:pPr>
        <w:pStyle w:val="Standard"/>
        <w:jc w:val="center"/>
        <w:rPr>
          <w:b/>
          <w:bCs/>
          <w:sz w:val="32"/>
          <w:szCs w:val="32"/>
        </w:rPr>
      </w:pPr>
      <w:r w:rsidRPr="000A5E0E">
        <w:rPr>
          <w:b/>
          <w:bCs/>
          <w:sz w:val="32"/>
          <w:szCs w:val="32"/>
        </w:rPr>
        <w:t xml:space="preserve">Eesti </w:t>
      </w:r>
      <w:r w:rsidR="003A2552" w:rsidRPr="000A5E0E">
        <w:rPr>
          <w:b/>
          <w:bCs/>
          <w:sz w:val="32"/>
          <w:szCs w:val="32"/>
        </w:rPr>
        <w:t>kurtide</w:t>
      </w:r>
      <w:r w:rsidRPr="000A5E0E">
        <w:rPr>
          <w:b/>
          <w:bCs/>
          <w:sz w:val="32"/>
          <w:szCs w:val="32"/>
        </w:rPr>
        <w:t xml:space="preserve"> meistrivõistlused </w:t>
      </w:r>
    </w:p>
    <w:p w14:paraId="30FAAB37" w14:textId="0D353782" w:rsidR="000A5E0E" w:rsidRDefault="000A5E0E" w:rsidP="001F516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3X3 KORVPALLIS</w:t>
      </w:r>
    </w:p>
    <w:p w14:paraId="704E9632" w14:textId="26D86FD3" w:rsidR="000A5E0E" w:rsidRPr="000A5E0E" w:rsidRDefault="000A5E0E" w:rsidP="001F516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</w:t>
      </w:r>
    </w:p>
    <w:p w14:paraId="2367D5F0" w14:textId="77777777" w:rsidR="0093668F" w:rsidRPr="000A5E0E" w:rsidRDefault="0093668F" w:rsidP="0093668F">
      <w:pPr>
        <w:pStyle w:val="Standard"/>
        <w:rPr>
          <w:b/>
          <w:bCs/>
          <w:sz w:val="32"/>
          <w:szCs w:val="32"/>
        </w:rPr>
      </w:pPr>
    </w:p>
    <w:p w14:paraId="61871B06" w14:textId="77777777" w:rsidR="0093668F" w:rsidRPr="000A5E0E" w:rsidRDefault="0093668F" w:rsidP="0093668F">
      <w:pPr>
        <w:pStyle w:val="Standard"/>
        <w:jc w:val="center"/>
        <w:rPr>
          <w:b/>
          <w:bCs/>
          <w:sz w:val="36"/>
          <w:szCs w:val="36"/>
        </w:rPr>
      </w:pPr>
      <w:r w:rsidRPr="000A5E0E">
        <w:rPr>
          <w:b/>
          <w:bCs/>
          <w:sz w:val="36"/>
          <w:szCs w:val="36"/>
        </w:rPr>
        <w:t>J U H E N D</w:t>
      </w:r>
    </w:p>
    <w:p w14:paraId="17248FEC" w14:textId="77777777" w:rsidR="0093668F" w:rsidRPr="000A5E0E" w:rsidRDefault="0093668F" w:rsidP="0093668F">
      <w:pPr>
        <w:pStyle w:val="Standard"/>
        <w:rPr>
          <w:b/>
          <w:bCs/>
          <w:i/>
          <w:iCs/>
          <w:sz w:val="22"/>
          <w:szCs w:val="22"/>
        </w:rPr>
      </w:pPr>
    </w:p>
    <w:p w14:paraId="70B202EF" w14:textId="77777777" w:rsidR="0093668F" w:rsidRPr="000A5E0E" w:rsidRDefault="0093668F" w:rsidP="0093668F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EESMÄRK JA ÜLESANNE</w:t>
      </w:r>
    </w:p>
    <w:p w14:paraId="78277F7C" w14:textId="59839708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Populariseerida 3x3 korvpalli kuulmispuudega sportlaste hulgas.</w:t>
      </w:r>
    </w:p>
    <w:p w14:paraId="1E52B135" w14:textId="216E032C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Selgitada välja 202</w:t>
      </w:r>
      <w:r w:rsidR="00B66330" w:rsidRPr="000A5E0E">
        <w:rPr>
          <w:sz w:val="22"/>
          <w:szCs w:val="22"/>
        </w:rPr>
        <w:t>5</w:t>
      </w:r>
      <w:r w:rsidR="00104209" w:rsidRPr="000A5E0E">
        <w:rPr>
          <w:sz w:val="22"/>
          <w:szCs w:val="22"/>
        </w:rPr>
        <w:t xml:space="preserve">.a. Eesti kurtide </w:t>
      </w:r>
      <w:r w:rsidRPr="000A5E0E">
        <w:rPr>
          <w:sz w:val="22"/>
          <w:szCs w:val="22"/>
        </w:rPr>
        <w:t>meistrid mees- ja naiskondade hulgas.</w:t>
      </w:r>
    </w:p>
    <w:p w14:paraId="65650D27" w14:textId="77777777" w:rsidR="0093668F" w:rsidRPr="000A5E0E" w:rsidRDefault="0093668F" w:rsidP="0093668F">
      <w:pPr>
        <w:pStyle w:val="Standard"/>
        <w:rPr>
          <w:sz w:val="22"/>
          <w:szCs w:val="22"/>
        </w:rPr>
      </w:pPr>
    </w:p>
    <w:p w14:paraId="70B67545" w14:textId="77777777" w:rsidR="0093668F" w:rsidRPr="000A5E0E" w:rsidRDefault="0093668F" w:rsidP="0093668F">
      <w:pPr>
        <w:pStyle w:val="Standard"/>
        <w:numPr>
          <w:ilvl w:val="0"/>
          <w:numId w:val="2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VÕISTLUSTE VIIBIMISE AEG JA KOHT</w:t>
      </w:r>
    </w:p>
    <w:p w14:paraId="663BB68A" w14:textId="2C3DA4AB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 xml:space="preserve">Võistlused toimuvad </w:t>
      </w:r>
      <w:r w:rsidR="00E069B8" w:rsidRPr="000A5E0E">
        <w:rPr>
          <w:sz w:val="22"/>
          <w:szCs w:val="22"/>
        </w:rPr>
        <w:t>2</w:t>
      </w:r>
      <w:r w:rsidR="00B66330" w:rsidRPr="000A5E0E">
        <w:rPr>
          <w:sz w:val="22"/>
          <w:szCs w:val="22"/>
        </w:rPr>
        <w:t>1</w:t>
      </w:r>
      <w:r w:rsidRPr="000A5E0E">
        <w:rPr>
          <w:sz w:val="22"/>
          <w:szCs w:val="22"/>
        </w:rPr>
        <w:t>.juunil 202</w:t>
      </w:r>
      <w:r w:rsidR="00B66330" w:rsidRPr="000A5E0E">
        <w:rPr>
          <w:sz w:val="22"/>
          <w:szCs w:val="22"/>
        </w:rPr>
        <w:t>5</w:t>
      </w:r>
      <w:r w:rsidRPr="000A5E0E">
        <w:rPr>
          <w:sz w:val="22"/>
          <w:szCs w:val="22"/>
        </w:rPr>
        <w:t>.a kell 11:00.</w:t>
      </w:r>
      <w:r w:rsidR="00B66330" w:rsidRPr="000A5E0E">
        <w:rPr>
          <w:sz w:val="22"/>
          <w:szCs w:val="22"/>
        </w:rPr>
        <w:t xml:space="preserve"> </w:t>
      </w:r>
      <w:r w:rsidR="00B66330" w:rsidRPr="000A5E0E">
        <w:t>Jõulumäe Tervisespordikeskus</w:t>
      </w:r>
      <w:r w:rsidR="000A5E0E">
        <w:t>E</w:t>
      </w:r>
      <w:r w:rsidR="00027864" w:rsidRPr="000A5E0E">
        <w:rPr>
          <w:sz w:val="22"/>
          <w:szCs w:val="22"/>
        </w:rPr>
        <w:t xml:space="preserve"> </w:t>
      </w:r>
      <w:r w:rsidR="00104209" w:rsidRPr="000A5E0E">
        <w:rPr>
          <w:sz w:val="22"/>
          <w:szCs w:val="22"/>
        </w:rPr>
        <w:t>välisväljakul</w:t>
      </w:r>
      <w:r w:rsidR="00B66330" w:rsidRPr="000A5E0E">
        <w:rPr>
          <w:sz w:val="22"/>
          <w:szCs w:val="22"/>
        </w:rPr>
        <w:t>. Leina küla, Häädemeeste vald 86504 Pärnumaa</w:t>
      </w:r>
    </w:p>
    <w:p w14:paraId="7E15BB40" w14:textId="77777777" w:rsidR="00B66330" w:rsidRPr="000A5E0E" w:rsidRDefault="00B66330" w:rsidP="0093668F">
      <w:pPr>
        <w:pStyle w:val="Standard"/>
        <w:rPr>
          <w:sz w:val="22"/>
          <w:szCs w:val="22"/>
        </w:rPr>
      </w:pPr>
    </w:p>
    <w:p w14:paraId="1BD6AE4B" w14:textId="1C314A0D" w:rsidR="0093668F" w:rsidRPr="000A5E0E" w:rsidRDefault="00B72E40" w:rsidP="00B72E40">
      <w:pPr>
        <w:pStyle w:val="Standard"/>
        <w:ind w:left="360"/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3.</w:t>
      </w:r>
      <w:r w:rsidR="0093668F" w:rsidRPr="000A5E0E">
        <w:rPr>
          <w:b/>
          <w:bCs/>
          <w:sz w:val="22"/>
          <w:szCs w:val="22"/>
        </w:rPr>
        <w:t>KORRALDAMINE JA JUHTIMINE</w:t>
      </w:r>
    </w:p>
    <w:p w14:paraId="15E924C7" w14:textId="77777777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Võistlused korraldab EKSL korvpallisektsioon</w:t>
      </w:r>
    </w:p>
    <w:p w14:paraId="2C349C3E" w14:textId="77777777" w:rsidR="0093668F" w:rsidRPr="000A5E0E" w:rsidRDefault="0093668F" w:rsidP="0093668F">
      <w:pPr>
        <w:pStyle w:val="Standard"/>
        <w:rPr>
          <w:sz w:val="22"/>
          <w:szCs w:val="22"/>
        </w:rPr>
      </w:pPr>
    </w:p>
    <w:p w14:paraId="795AC7F8" w14:textId="77777777" w:rsidR="0093668F" w:rsidRPr="000A5E0E" w:rsidRDefault="0093668F" w:rsidP="0093668F">
      <w:pPr>
        <w:pStyle w:val="Standard"/>
        <w:numPr>
          <w:ilvl w:val="0"/>
          <w:numId w:val="4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REGISTREERIMINE</w:t>
      </w:r>
    </w:p>
    <w:p w14:paraId="2AB65FF1" w14:textId="49B22AE4" w:rsidR="0093668F" w:rsidRPr="000A5E0E" w:rsidRDefault="0093668F" w:rsidP="0093668F">
      <w:pPr>
        <w:pStyle w:val="Standard"/>
      </w:pPr>
      <w:r w:rsidRPr="000A5E0E">
        <w:rPr>
          <w:sz w:val="22"/>
          <w:szCs w:val="22"/>
        </w:rPr>
        <w:t xml:space="preserve">Eelregistreerimine toimub </w:t>
      </w:r>
      <w:r w:rsidR="00CA5141" w:rsidRPr="000A5E0E">
        <w:rPr>
          <w:sz w:val="22"/>
          <w:szCs w:val="22"/>
        </w:rPr>
        <w:t xml:space="preserve">kuni </w:t>
      </w:r>
      <w:r w:rsidR="000E5E24" w:rsidRPr="000A5E0E">
        <w:rPr>
          <w:color w:val="FF3333"/>
          <w:sz w:val="22"/>
          <w:szCs w:val="22"/>
        </w:rPr>
        <w:t>1</w:t>
      </w:r>
      <w:r w:rsidR="00DE457A" w:rsidRPr="000A5E0E">
        <w:rPr>
          <w:color w:val="FF3333"/>
          <w:sz w:val="22"/>
          <w:szCs w:val="22"/>
        </w:rPr>
        <w:t>5</w:t>
      </w:r>
      <w:r w:rsidR="00B72E40" w:rsidRPr="000A5E0E">
        <w:rPr>
          <w:color w:val="FF3333"/>
          <w:sz w:val="22"/>
          <w:szCs w:val="22"/>
        </w:rPr>
        <w:t>.juunini</w:t>
      </w:r>
      <w:r w:rsidRPr="000A5E0E">
        <w:rPr>
          <w:color w:val="FF3333"/>
          <w:sz w:val="22"/>
          <w:szCs w:val="22"/>
        </w:rPr>
        <w:t xml:space="preserve"> 202</w:t>
      </w:r>
      <w:r w:rsidR="00B66330" w:rsidRPr="000A5E0E">
        <w:rPr>
          <w:color w:val="FF3333"/>
          <w:sz w:val="22"/>
          <w:szCs w:val="22"/>
        </w:rPr>
        <w:t>5</w:t>
      </w:r>
      <w:r w:rsidRPr="000A5E0E">
        <w:rPr>
          <w:color w:val="FF3333"/>
          <w:sz w:val="22"/>
          <w:szCs w:val="22"/>
        </w:rPr>
        <w:t>.a.</w:t>
      </w:r>
    </w:p>
    <w:p w14:paraId="318B7B4A" w14:textId="333F1795" w:rsidR="0093668F" w:rsidRPr="000A5E0E" w:rsidRDefault="0093668F" w:rsidP="0093668F">
      <w:pPr>
        <w:pStyle w:val="Standard"/>
      </w:pPr>
      <w:r w:rsidRPr="000A5E0E">
        <w:rPr>
          <w:sz w:val="22"/>
          <w:szCs w:val="22"/>
        </w:rPr>
        <w:t>Palume spordiseltsidel ja kooli</w:t>
      </w:r>
      <w:r w:rsidR="00CA5141" w:rsidRPr="000A5E0E">
        <w:rPr>
          <w:sz w:val="22"/>
          <w:szCs w:val="22"/>
        </w:rPr>
        <w:t xml:space="preserve">l </w:t>
      </w:r>
      <w:r w:rsidRPr="000A5E0E">
        <w:rPr>
          <w:sz w:val="22"/>
          <w:szCs w:val="22"/>
        </w:rPr>
        <w:t>esitada võistkonna nimeli</w:t>
      </w:r>
      <w:r w:rsidR="00CA5141" w:rsidRPr="000A5E0E">
        <w:rPr>
          <w:sz w:val="22"/>
          <w:szCs w:val="22"/>
        </w:rPr>
        <w:t>ne</w:t>
      </w:r>
      <w:r w:rsidRPr="000A5E0E">
        <w:rPr>
          <w:sz w:val="22"/>
          <w:szCs w:val="22"/>
        </w:rPr>
        <w:t xml:space="preserve"> registreerimisleh</w:t>
      </w:r>
      <w:r w:rsidR="00CA5141" w:rsidRPr="000A5E0E">
        <w:rPr>
          <w:sz w:val="22"/>
          <w:szCs w:val="22"/>
        </w:rPr>
        <w:t xml:space="preserve">t </w:t>
      </w:r>
      <w:r w:rsidRPr="000A5E0E">
        <w:rPr>
          <w:sz w:val="22"/>
          <w:szCs w:val="22"/>
        </w:rPr>
        <w:t xml:space="preserve">hiljemalt </w:t>
      </w:r>
      <w:r w:rsidR="00B66330" w:rsidRPr="000A5E0E">
        <w:rPr>
          <w:color w:val="FF3333"/>
          <w:sz w:val="22"/>
          <w:szCs w:val="22"/>
        </w:rPr>
        <w:t>15</w:t>
      </w:r>
      <w:r w:rsidRPr="000A5E0E">
        <w:rPr>
          <w:color w:val="FF3333"/>
          <w:sz w:val="22"/>
          <w:szCs w:val="22"/>
        </w:rPr>
        <w:t>.</w:t>
      </w:r>
      <w:r w:rsidR="00B72E40" w:rsidRPr="000A5E0E">
        <w:rPr>
          <w:color w:val="FF3333"/>
          <w:sz w:val="22"/>
          <w:szCs w:val="22"/>
        </w:rPr>
        <w:t>juun</w:t>
      </w:r>
      <w:r w:rsidRPr="000A5E0E">
        <w:rPr>
          <w:color w:val="FF3333"/>
          <w:sz w:val="22"/>
          <w:szCs w:val="22"/>
        </w:rPr>
        <w:t>iks 202</w:t>
      </w:r>
      <w:r w:rsidR="00B66330" w:rsidRPr="000A5E0E">
        <w:rPr>
          <w:color w:val="FF3333"/>
          <w:sz w:val="22"/>
          <w:szCs w:val="22"/>
        </w:rPr>
        <w:t>5</w:t>
      </w:r>
      <w:r w:rsidRPr="000A5E0E">
        <w:rPr>
          <w:color w:val="FF3333"/>
          <w:sz w:val="22"/>
          <w:szCs w:val="22"/>
        </w:rPr>
        <w:t>.a</w:t>
      </w:r>
    </w:p>
    <w:p w14:paraId="4F059E73" w14:textId="5A388BF8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 xml:space="preserve">Ajakava esitab korvpallisektsiooni peakorraldaja hiljemalt </w:t>
      </w:r>
      <w:r w:rsidR="000E5E24" w:rsidRPr="000A5E0E">
        <w:rPr>
          <w:sz w:val="22"/>
          <w:szCs w:val="22"/>
        </w:rPr>
        <w:t>1</w:t>
      </w:r>
      <w:r w:rsidR="00B66330" w:rsidRPr="000A5E0E">
        <w:rPr>
          <w:sz w:val="22"/>
          <w:szCs w:val="22"/>
        </w:rPr>
        <w:t>8</w:t>
      </w:r>
      <w:r w:rsidR="00B72E40" w:rsidRPr="000A5E0E">
        <w:rPr>
          <w:sz w:val="22"/>
          <w:szCs w:val="22"/>
        </w:rPr>
        <w:t>.juunil</w:t>
      </w:r>
      <w:r w:rsidRPr="000A5E0E">
        <w:rPr>
          <w:sz w:val="22"/>
          <w:szCs w:val="22"/>
        </w:rPr>
        <w:t>.202</w:t>
      </w:r>
      <w:r w:rsidR="00B66330" w:rsidRPr="000A5E0E">
        <w:rPr>
          <w:sz w:val="22"/>
          <w:szCs w:val="22"/>
        </w:rPr>
        <w:t>5</w:t>
      </w:r>
      <w:r w:rsidRPr="000A5E0E">
        <w:rPr>
          <w:sz w:val="22"/>
          <w:szCs w:val="22"/>
        </w:rPr>
        <w:t>.a</w:t>
      </w:r>
    </w:p>
    <w:p w14:paraId="259C7014" w14:textId="77777777" w:rsidR="0093668F" w:rsidRPr="000A5E0E" w:rsidRDefault="0093668F" w:rsidP="0093668F">
      <w:pPr>
        <w:pStyle w:val="Standard"/>
      </w:pPr>
      <w:r w:rsidRPr="000A5E0E">
        <w:rPr>
          <w:sz w:val="22"/>
          <w:szCs w:val="22"/>
        </w:rPr>
        <w:t xml:space="preserve">E-post: </w:t>
      </w:r>
      <w:hyperlink r:id="rId7" w:history="1">
        <w:r w:rsidRPr="000A5E0E">
          <w:rPr>
            <w:rStyle w:val="Hyperlink"/>
            <w:sz w:val="22"/>
            <w:szCs w:val="22"/>
          </w:rPr>
          <w:t>jaan.pargma@gmail.com</w:t>
        </w:r>
      </w:hyperlink>
      <w:r w:rsidRPr="000A5E0E">
        <w:rPr>
          <w:sz w:val="22"/>
          <w:szCs w:val="22"/>
        </w:rPr>
        <w:t xml:space="preserve"> või </w:t>
      </w:r>
      <w:hyperlink r:id="rId8" w:history="1">
        <w:r w:rsidRPr="000A5E0E">
          <w:rPr>
            <w:rStyle w:val="Hyperlink"/>
            <w:sz w:val="22"/>
            <w:szCs w:val="22"/>
          </w:rPr>
          <w:t>info@kurtidespordiliit.ee</w:t>
        </w:r>
      </w:hyperlink>
    </w:p>
    <w:p w14:paraId="7D8481FC" w14:textId="77777777" w:rsidR="0093668F" w:rsidRPr="000A5E0E" w:rsidRDefault="0093668F" w:rsidP="0093668F">
      <w:pPr>
        <w:pStyle w:val="Standard"/>
        <w:rPr>
          <w:sz w:val="22"/>
          <w:szCs w:val="22"/>
        </w:rPr>
      </w:pPr>
    </w:p>
    <w:p w14:paraId="5F7B8EC4" w14:textId="77777777" w:rsidR="0093668F" w:rsidRPr="000A5E0E" w:rsidRDefault="0093668F" w:rsidP="0093668F">
      <w:pPr>
        <w:pStyle w:val="Standard"/>
        <w:numPr>
          <w:ilvl w:val="0"/>
          <w:numId w:val="5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OSAVÕTUMAKS</w:t>
      </w:r>
    </w:p>
    <w:p w14:paraId="2220D68A" w14:textId="7EF95B09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Eesti Kurtide Spordiliidu liikmeklubide võistkon</w:t>
      </w:r>
      <w:r w:rsidR="00B72E40" w:rsidRPr="000A5E0E">
        <w:rPr>
          <w:sz w:val="22"/>
          <w:szCs w:val="22"/>
        </w:rPr>
        <w:t>na</w:t>
      </w:r>
      <w:r w:rsidR="00DD36B4" w:rsidRPr="000A5E0E">
        <w:rPr>
          <w:sz w:val="22"/>
          <w:szCs w:val="22"/>
        </w:rPr>
        <w:t>l</w:t>
      </w:r>
      <w:r w:rsidRPr="000A5E0E">
        <w:rPr>
          <w:sz w:val="22"/>
          <w:szCs w:val="22"/>
        </w:rPr>
        <w:t xml:space="preserve"> </w:t>
      </w:r>
      <w:r w:rsidR="00063DA7" w:rsidRPr="000A5E0E">
        <w:rPr>
          <w:sz w:val="22"/>
          <w:szCs w:val="22"/>
        </w:rPr>
        <w:t>20</w:t>
      </w:r>
      <w:r w:rsidRPr="000A5E0E">
        <w:rPr>
          <w:sz w:val="22"/>
          <w:szCs w:val="22"/>
        </w:rPr>
        <w:t xml:space="preserve"> €.</w:t>
      </w:r>
    </w:p>
    <w:p w14:paraId="60D31DBC" w14:textId="79EF5A32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 xml:space="preserve">Tasuda EKSL arvele: Swedbank EE912200001120071523, selgituseks – EKSL KORVPALL </w:t>
      </w:r>
      <w:r w:rsidR="00B72E40" w:rsidRPr="000A5E0E">
        <w:rPr>
          <w:sz w:val="22"/>
          <w:szCs w:val="22"/>
        </w:rPr>
        <w:t xml:space="preserve">3x3 </w:t>
      </w:r>
      <w:r w:rsidRPr="000A5E0E">
        <w:rPr>
          <w:sz w:val="22"/>
          <w:szCs w:val="22"/>
        </w:rPr>
        <w:t>MV</w:t>
      </w:r>
    </w:p>
    <w:p w14:paraId="1E289894" w14:textId="77777777" w:rsidR="0093668F" w:rsidRPr="000A5E0E" w:rsidRDefault="0093668F" w:rsidP="0093668F">
      <w:pPr>
        <w:pStyle w:val="Standard"/>
        <w:rPr>
          <w:sz w:val="22"/>
          <w:szCs w:val="22"/>
        </w:rPr>
      </w:pPr>
    </w:p>
    <w:p w14:paraId="16723318" w14:textId="77777777" w:rsidR="0093668F" w:rsidRPr="000A5E0E" w:rsidRDefault="0093668F" w:rsidP="0093668F">
      <w:pPr>
        <w:pStyle w:val="Standard"/>
        <w:numPr>
          <w:ilvl w:val="0"/>
          <w:numId w:val="5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OSALEJAD</w:t>
      </w:r>
    </w:p>
    <w:p w14:paraId="361EE494" w14:textId="77777777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Kurtide spordiseltsid ja kool võivad olla esindatud piiramatu arvu võistkondadega.</w:t>
      </w:r>
    </w:p>
    <w:p w14:paraId="5A33D8D5" w14:textId="73D6662A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Kuulmispuudega kooli võistkonnas võib olla 1 töötaja.</w:t>
      </w:r>
    </w:p>
    <w:p w14:paraId="12123FC5" w14:textId="06468D07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 xml:space="preserve">Igas võistkonnas </w:t>
      </w:r>
      <w:r w:rsidR="00B72E40" w:rsidRPr="000A5E0E">
        <w:rPr>
          <w:sz w:val="22"/>
          <w:szCs w:val="22"/>
        </w:rPr>
        <w:t>peab</w:t>
      </w:r>
      <w:r w:rsidRPr="000A5E0E">
        <w:rPr>
          <w:sz w:val="22"/>
          <w:szCs w:val="22"/>
        </w:rPr>
        <w:t xml:space="preserve"> olla</w:t>
      </w:r>
      <w:r w:rsidR="003D4A22" w:rsidRPr="000A5E0E">
        <w:rPr>
          <w:sz w:val="22"/>
          <w:szCs w:val="22"/>
        </w:rPr>
        <w:t xml:space="preserve"> 3+1</w:t>
      </w:r>
      <w:r w:rsidRPr="000A5E0E">
        <w:rPr>
          <w:sz w:val="22"/>
          <w:szCs w:val="22"/>
        </w:rPr>
        <w:t xml:space="preserve"> mees - </w:t>
      </w:r>
      <w:r w:rsidR="00446C8F" w:rsidRPr="000A5E0E">
        <w:rPr>
          <w:sz w:val="22"/>
          <w:szCs w:val="22"/>
        </w:rPr>
        <w:t>ja</w:t>
      </w:r>
      <w:r w:rsidRPr="000A5E0E">
        <w:rPr>
          <w:sz w:val="22"/>
          <w:szCs w:val="22"/>
        </w:rPr>
        <w:t xml:space="preserve"> </w:t>
      </w:r>
      <w:r w:rsidR="003D4A22" w:rsidRPr="000A5E0E">
        <w:rPr>
          <w:sz w:val="22"/>
          <w:szCs w:val="22"/>
        </w:rPr>
        <w:t>3+1</w:t>
      </w:r>
      <w:r w:rsidRPr="000A5E0E">
        <w:rPr>
          <w:sz w:val="22"/>
          <w:szCs w:val="22"/>
        </w:rPr>
        <w:t xml:space="preserve"> naismängijat.</w:t>
      </w:r>
    </w:p>
    <w:p w14:paraId="61251A9E" w14:textId="77777777" w:rsidR="0093668F" w:rsidRPr="000A5E0E" w:rsidRDefault="0093668F" w:rsidP="0093668F">
      <w:pPr>
        <w:pStyle w:val="Standard"/>
        <w:rPr>
          <w:sz w:val="22"/>
          <w:szCs w:val="22"/>
        </w:rPr>
      </w:pPr>
    </w:p>
    <w:p w14:paraId="677B061F" w14:textId="77777777" w:rsidR="0093668F" w:rsidRPr="000A5E0E" w:rsidRDefault="0093668F" w:rsidP="0093668F">
      <w:pPr>
        <w:pStyle w:val="Standard"/>
        <w:numPr>
          <w:ilvl w:val="0"/>
          <w:numId w:val="6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VÕISTLUSTE SÜSTEEM JA REEGLID</w:t>
      </w:r>
    </w:p>
    <w:p w14:paraId="75A6D496" w14:textId="6CC29A16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 xml:space="preserve">Mängitatakse põhiturniiri vastavalt FIBA </w:t>
      </w:r>
      <w:r w:rsidR="00B72E40" w:rsidRPr="000A5E0E">
        <w:rPr>
          <w:sz w:val="22"/>
          <w:szCs w:val="22"/>
        </w:rPr>
        <w:t xml:space="preserve">3x3 </w:t>
      </w:r>
      <w:r w:rsidRPr="000A5E0E">
        <w:rPr>
          <w:sz w:val="22"/>
          <w:szCs w:val="22"/>
        </w:rPr>
        <w:t>korvpallimäärustele.</w:t>
      </w:r>
    </w:p>
    <w:p w14:paraId="1C366BF7" w14:textId="77FB7F59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Vajaduse korral loositakse rohke võistkondade osavõtu</w:t>
      </w:r>
      <w:r w:rsidR="00FA0B1E" w:rsidRPr="000A5E0E">
        <w:rPr>
          <w:sz w:val="22"/>
          <w:szCs w:val="22"/>
        </w:rPr>
        <w:t>ga</w:t>
      </w:r>
      <w:r w:rsidRPr="000A5E0E">
        <w:rPr>
          <w:sz w:val="22"/>
          <w:szCs w:val="22"/>
        </w:rPr>
        <w:t xml:space="preserve"> alagrupp</w:t>
      </w:r>
      <w:r w:rsidR="00446C8F" w:rsidRPr="000A5E0E">
        <w:rPr>
          <w:sz w:val="22"/>
          <w:szCs w:val="22"/>
        </w:rPr>
        <w:t>idesse</w:t>
      </w:r>
      <w:r w:rsidR="009174DF" w:rsidRPr="000A5E0E">
        <w:rPr>
          <w:sz w:val="22"/>
          <w:szCs w:val="22"/>
        </w:rPr>
        <w:t>.</w:t>
      </w:r>
    </w:p>
    <w:p w14:paraId="6ED8A4BD" w14:textId="77777777" w:rsidR="0093668F" w:rsidRPr="000A5E0E" w:rsidRDefault="0093668F" w:rsidP="0093668F">
      <w:pPr>
        <w:pStyle w:val="Standard"/>
        <w:rPr>
          <w:b/>
          <w:bCs/>
          <w:sz w:val="22"/>
          <w:szCs w:val="22"/>
        </w:rPr>
      </w:pPr>
    </w:p>
    <w:p w14:paraId="0834E7D7" w14:textId="77777777" w:rsidR="0093668F" w:rsidRPr="000A5E0E" w:rsidRDefault="0093668F" w:rsidP="0093668F">
      <w:pPr>
        <w:pStyle w:val="Standard"/>
        <w:numPr>
          <w:ilvl w:val="0"/>
          <w:numId w:val="7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AUTASUSTAMINE</w:t>
      </w:r>
    </w:p>
    <w:p w14:paraId="70AEDC46" w14:textId="11A2D8CC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I – III koha karikas, medal ja diplom. Autasustatakse parimaid mängijaid eriauhin</w:t>
      </w:r>
      <w:r w:rsidR="009174DF" w:rsidRPr="000A5E0E">
        <w:rPr>
          <w:sz w:val="22"/>
          <w:szCs w:val="22"/>
        </w:rPr>
        <w:t>n</w:t>
      </w:r>
      <w:r w:rsidR="004F3C25" w:rsidRPr="000A5E0E">
        <w:rPr>
          <w:sz w:val="22"/>
          <w:szCs w:val="22"/>
        </w:rPr>
        <w:t>aga</w:t>
      </w:r>
      <w:r w:rsidRPr="000A5E0E">
        <w:rPr>
          <w:sz w:val="22"/>
          <w:szCs w:val="22"/>
        </w:rPr>
        <w:t>.</w:t>
      </w:r>
    </w:p>
    <w:p w14:paraId="7F4559F8" w14:textId="77777777" w:rsidR="0093668F" w:rsidRPr="000A5E0E" w:rsidRDefault="0093668F" w:rsidP="0093668F">
      <w:pPr>
        <w:pStyle w:val="Standard"/>
        <w:rPr>
          <w:sz w:val="22"/>
          <w:szCs w:val="22"/>
        </w:rPr>
      </w:pPr>
    </w:p>
    <w:p w14:paraId="229978B4" w14:textId="77777777" w:rsidR="0093668F" w:rsidRPr="000A5E0E" w:rsidRDefault="0093668F" w:rsidP="0093668F">
      <w:pPr>
        <w:pStyle w:val="Standard"/>
        <w:numPr>
          <w:ilvl w:val="0"/>
          <w:numId w:val="8"/>
        </w:numPr>
        <w:rPr>
          <w:b/>
          <w:bCs/>
          <w:sz w:val="22"/>
          <w:szCs w:val="22"/>
        </w:rPr>
      </w:pPr>
      <w:r w:rsidRPr="000A5E0E">
        <w:rPr>
          <w:b/>
          <w:bCs/>
          <w:sz w:val="22"/>
          <w:szCs w:val="22"/>
        </w:rPr>
        <w:t>ÜLDISELT</w:t>
      </w:r>
    </w:p>
    <w:p w14:paraId="74B863BC" w14:textId="538AF6C7" w:rsidR="0093668F" w:rsidRPr="000A5E0E" w:rsidRDefault="0093668F" w:rsidP="0093668F">
      <w:pPr>
        <w:pStyle w:val="Standard"/>
        <w:rPr>
          <w:sz w:val="22"/>
          <w:szCs w:val="22"/>
        </w:rPr>
      </w:pPr>
      <w:r w:rsidRPr="000A5E0E">
        <w:rPr>
          <w:sz w:val="22"/>
          <w:szCs w:val="22"/>
        </w:rPr>
        <w:t>Juhendiga määratlemata küsimused ning võistlus</w:t>
      </w:r>
      <w:r w:rsidR="004F3C25" w:rsidRPr="000A5E0E">
        <w:rPr>
          <w:sz w:val="22"/>
          <w:szCs w:val="22"/>
        </w:rPr>
        <w:t xml:space="preserve">te </w:t>
      </w:r>
      <w:r w:rsidRPr="000A5E0E">
        <w:rPr>
          <w:sz w:val="22"/>
          <w:szCs w:val="22"/>
        </w:rPr>
        <w:t xml:space="preserve">käigus tekkinud probleemid lahendab peakorraldaja </w:t>
      </w:r>
      <w:r w:rsidR="004F3C25" w:rsidRPr="000A5E0E">
        <w:rPr>
          <w:sz w:val="22"/>
          <w:szCs w:val="22"/>
        </w:rPr>
        <w:t xml:space="preserve">koos </w:t>
      </w:r>
      <w:r w:rsidRPr="000A5E0E">
        <w:rPr>
          <w:sz w:val="22"/>
          <w:szCs w:val="22"/>
        </w:rPr>
        <w:t>esindajatega ja kohtunikutega kohapeal.</w:t>
      </w:r>
      <w:r w:rsidR="00027864" w:rsidRPr="000A5E0E">
        <w:rPr>
          <w:sz w:val="22"/>
          <w:szCs w:val="22"/>
        </w:rPr>
        <w:t xml:space="preserve"> Kehva ilma korral </w:t>
      </w:r>
      <w:r w:rsidR="00C06A2F" w:rsidRPr="000A5E0E">
        <w:rPr>
          <w:sz w:val="22"/>
          <w:szCs w:val="22"/>
        </w:rPr>
        <w:t xml:space="preserve">viiakse </w:t>
      </w:r>
      <w:r w:rsidR="004F3C25" w:rsidRPr="000A5E0E">
        <w:rPr>
          <w:sz w:val="22"/>
          <w:szCs w:val="22"/>
        </w:rPr>
        <w:t xml:space="preserve">mängud </w:t>
      </w:r>
      <w:r w:rsidR="00C06A2F" w:rsidRPr="000A5E0E">
        <w:rPr>
          <w:sz w:val="22"/>
          <w:szCs w:val="22"/>
        </w:rPr>
        <w:t>spordihoonesse.</w:t>
      </w:r>
    </w:p>
    <w:p w14:paraId="1F524A90" w14:textId="1BBD382D" w:rsidR="00027864" w:rsidRPr="000A5E0E" w:rsidRDefault="00027864" w:rsidP="0093668F">
      <w:pPr>
        <w:pStyle w:val="Standard"/>
        <w:rPr>
          <w:sz w:val="22"/>
          <w:szCs w:val="22"/>
        </w:rPr>
      </w:pPr>
    </w:p>
    <w:p w14:paraId="60D71509" w14:textId="77777777" w:rsidR="0093668F" w:rsidRPr="000A5E0E" w:rsidRDefault="0093668F" w:rsidP="0093668F">
      <w:pPr>
        <w:pStyle w:val="Standard"/>
      </w:pPr>
    </w:p>
    <w:p w14:paraId="364EF048" w14:textId="77777777" w:rsidR="0093668F" w:rsidRPr="000A5E0E" w:rsidRDefault="0093668F" w:rsidP="0093668F">
      <w:pPr>
        <w:pStyle w:val="Standard"/>
      </w:pPr>
    </w:p>
    <w:p w14:paraId="0D64D738" w14:textId="77777777" w:rsidR="0093668F" w:rsidRPr="000A5E0E" w:rsidRDefault="0093668F" w:rsidP="0093668F">
      <w:pPr>
        <w:pStyle w:val="Standard"/>
      </w:pPr>
      <w:r w:rsidRPr="000A5E0E">
        <w:rPr>
          <w:sz w:val="22"/>
          <w:szCs w:val="22"/>
        </w:rPr>
        <w:t>EKSL korvpallisektsioon</w:t>
      </w:r>
    </w:p>
    <w:p w14:paraId="77977823" w14:textId="77777777" w:rsidR="00893B72" w:rsidRPr="000A5E0E" w:rsidRDefault="00893B72">
      <w:pPr>
        <w:rPr>
          <w:rFonts w:ascii="Times New Roman" w:hAnsi="Times New Roman" w:cs="Times New Roman"/>
        </w:rPr>
      </w:pPr>
    </w:p>
    <w:sectPr w:rsidR="00893B72" w:rsidRPr="000A5E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B137" w14:textId="77777777" w:rsidR="00D30432" w:rsidRDefault="00D30432" w:rsidP="00E95AC1">
      <w:pPr>
        <w:spacing w:after="0" w:line="240" w:lineRule="auto"/>
      </w:pPr>
      <w:r>
        <w:separator/>
      </w:r>
    </w:p>
  </w:endnote>
  <w:endnote w:type="continuationSeparator" w:id="0">
    <w:p w14:paraId="1C92A729" w14:textId="77777777" w:rsidR="00D30432" w:rsidRDefault="00D30432" w:rsidP="00E9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A759" w14:textId="77777777" w:rsidR="00D30432" w:rsidRDefault="00D30432" w:rsidP="00E95AC1">
      <w:pPr>
        <w:spacing w:after="0" w:line="240" w:lineRule="auto"/>
      </w:pPr>
      <w:r>
        <w:separator/>
      </w:r>
    </w:p>
  </w:footnote>
  <w:footnote w:type="continuationSeparator" w:id="0">
    <w:p w14:paraId="23F5444C" w14:textId="77777777" w:rsidR="00D30432" w:rsidRDefault="00D30432" w:rsidP="00E9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D64F" w14:textId="7AFC7664" w:rsidR="00E95AC1" w:rsidRDefault="000A5E0E" w:rsidP="00E95AC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B9F32" wp14:editId="5970D194">
          <wp:simplePos x="0" y="0"/>
          <wp:positionH relativeFrom="column">
            <wp:posOffset>5475605</wp:posOffset>
          </wp:positionH>
          <wp:positionV relativeFrom="paragraph">
            <wp:posOffset>-220980</wp:posOffset>
          </wp:positionV>
          <wp:extent cx="1076325" cy="885825"/>
          <wp:effectExtent l="0" t="0" r="9525" b="9525"/>
          <wp:wrapTight wrapText="bothSides">
            <wp:wrapPolygon edited="0">
              <wp:start x="0" y="0"/>
              <wp:lineTo x="0" y="21368"/>
              <wp:lineTo x="21409" y="21368"/>
              <wp:lineTo x="21409" y="0"/>
              <wp:lineTo x="0" y="0"/>
            </wp:wrapPolygon>
          </wp:wrapTight>
          <wp:docPr id="1683091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7FC4"/>
    <w:multiLevelType w:val="multilevel"/>
    <w:tmpl w:val="9C2CD00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7C0E0B"/>
    <w:multiLevelType w:val="multilevel"/>
    <w:tmpl w:val="F2BCC4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1C7A17"/>
    <w:multiLevelType w:val="multilevel"/>
    <w:tmpl w:val="2572D3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B200B8C"/>
    <w:multiLevelType w:val="multilevel"/>
    <w:tmpl w:val="354C08E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C23284"/>
    <w:multiLevelType w:val="multilevel"/>
    <w:tmpl w:val="508ED7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D37306E"/>
    <w:multiLevelType w:val="multilevel"/>
    <w:tmpl w:val="3CECAD3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6C1752"/>
    <w:multiLevelType w:val="multilevel"/>
    <w:tmpl w:val="907C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322586"/>
    <w:multiLevelType w:val="multilevel"/>
    <w:tmpl w:val="7BA4BB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42234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0744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19468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8414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60570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7137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04996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02621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05"/>
    <w:rsid w:val="00002933"/>
    <w:rsid w:val="00027864"/>
    <w:rsid w:val="00063DA7"/>
    <w:rsid w:val="000A5E0E"/>
    <w:rsid w:val="000E5E24"/>
    <w:rsid w:val="00104209"/>
    <w:rsid w:val="001F5162"/>
    <w:rsid w:val="00264FAC"/>
    <w:rsid w:val="00302EAE"/>
    <w:rsid w:val="003A2552"/>
    <w:rsid w:val="003D4A22"/>
    <w:rsid w:val="003E3220"/>
    <w:rsid w:val="00446C8F"/>
    <w:rsid w:val="00480933"/>
    <w:rsid w:val="004F3C25"/>
    <w:rsid w:val="0064767C"/>
    <w:rsid w:val="00893B72"/>
    <w:rsid w:val="009174DF"/>
    <w:rsid w:val="0093668F"/>
    <w:rsid w:val="00A35BDB"/>
    <w:rsid w:val="00B66330"/>
    <w:rsid w:val="00B72E40"/>
    <w:rsid w:val="00C06A2F"/>
    <w:rsid w:val="00CA5141"/>
    <w:rsid w:val="00D30432"/>
    <w:rsid w:val="00DD36B4"/>
    <w:rsid w:val="00DE457A"/>
    <w:rsid w:val="00E069B8"/>
    <w:rsid w:val="00E533BC"/>
    <w:rsid w:val="00E86405"/>
    <w:rsid w:val="00E95AC1"/>
    <w:rsid w:val="00F8399D"/>
    <w:rsid w:val="00F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48386"/>
  <w15:chartTrackingRefBased/>
  <w15:docId w15:val="{BD225A2E-D0D8-4783-8794-D0312E0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668F"/>
    <w:rPr>
      <w:color w:val="0563C1"/>
      <w:u w:val="single" w:color="000000"/>
    </w:rPr>
  </w:style>
  <w:style w:type="paragraph" w:customStyle="1" w:styleId="Standard">
    <w:name w:val="Standard"/>
    <w:rsid w:val="0093668F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AC1"/>
  </w:style>
  <w:style w:type="paragraph" w:styleId="Footer">
    <w:name w:val="footer"/>
    <w:basedOn w:val="Normal"/>
    <w:link w:val="FooterChar"/>
    <w:uiPriority w:val="99"/>
    <w:unhideWhenUsed/>
    <w:rsid w:val="00E9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AC1"/>
  </w:style>
  <w:style w:type="character" w:styleId="UnresolvedMention">
    <w:name w:val="Unresolved Mention"/>
    <w:basedOn w:val="DefaultParagraphFont"/>
    <w:uiPriority w:val="99"/>
    <w:semiHidden/>
    <w:unhideWhenUsed/>
    <w:rsid w:val="00DE4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rtidespordilii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an.parg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Pärgma</dc:creator>
  <cp:keywords/>
  <dc:description/>
  <cp:lastModifiedBy>Kaido Tiislär</cp:lastModifiedBy>
  <cp:revision>3</cp:revision>
  <dcterms:created xsi:type="dcterms:W3CDTF">2025-05-13T15:20:00Z</dcterms:created>
  <dcterms:modified xsi:type="dcterms:W3CDTF">2025-05-14T07:24:00Z</dcterms:modified>
</cp:coreProperties>
</file>